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№3553 (Марий Эл) от 26 марта 2012
</w:t>
      </w:r>
    </w:p>
    <w:p>
      <w:pPr/>
      <w:r>
        <w:rPr/>
        <w:t xml:space="preserve">Здравчтвуйте. Скажите пожалуйста, есть ли в ваших библиотеках информация о Советах молодых библиотекарей или их объединениях именно по Мурманской области. Заранее спасибо.
Здравствуйте, Александра. К сожалению, в библиотеках Мурманской области, по информации на сегодняшний день, не существует Советов (объединений) молодых библиотекарей.
С уважением, главный библиотекарь Научно-методического отдела И. А. Шуличенко.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2026-11-07T12:47:33+03:00</dcterms:created>
  <dcterms:modified xsi:type="dcterms:W3CDTF">2026-11-07T12:47:33+03:00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