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№4792 (Мурманская область) от 15 апреля 2013
</w:t>
      </w:r>
    </w:p>
    <w:p>
      <w:pPr/>
      <w:r>
        <w:rPr/>
        <w:t xml:space="preserve">Добрый день! Мне нужен список литературы для написания дипломной работы: " Современные оплаты труда". Литература за последние 5 лет. Спасибо.
 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учебы:. . Книги. . 63.3(4Нор) А72 Антонова, Ю. В. Норвегия. Страна фьордов и троллей : [путеводитель / Ю. В. Антонова]. - Москва : Вече, 2011. - 319 с., [8] л. цв. ил. : ил. (1715633 - ХР 1715634 – АБ). . 63.3(4Шве) А72 Антонова, Ю. В. Швеция / [Ю. В. Антонова ; авт. идеи и проекта: С. М. Бурыгин]. - Москва : Вече, 2012. - 397, [2]с. (1723213 – ХР). . 81.433.4-92 К26 Карпушина, С. В. Лингвострановедение Норвегии : города и достопримечательности : [учеб. пособие : путеводитель] / С. В. Карпушина. - Москва : АСТ : Восток-Запад, 2005. - 221 с. : ил. (1643513 – ИНО). . 81.411.2-4; М29 Мартинович, Г. А. Частотный тематический словарь "Городской общественный транспорт" / Г. А. Мартинович. – Санкт-Петербург : Филол. фак. СПбГУ, 2005. - 320 с. (М-1640179 - ИБС). . 63.3(4Шве) М74 Мозаика. Фрагменты истории шведской культуры = Skarvor. Bitar till den svenska kulturhistoriens mosaik : [сборник статей / Рос. гос. гуманитар. ун-т, Рос.-швед. науч.-учеб. центр ; редкол.: Т. А. Тоштендаль-Салычева (отв. ред.) и др.]. - Москва : Рос. гос. гуманитар. ун-т, 2006. - 332, [1] с. (1713068 - ИНО). . 26.890(2Рос)я2; Р76 Россия : большой лингвострановед. слов. : 2000 реалий истории, культуры, природы, быта [и др. / В. И. Борисенко и др.] ; под общ. ред. Ю. Е. Прохорова ; Гос. ин-т рус. яз. им. А. С. Пушкина. – Москва : АСТ-Пресс, 2009. - 725 с. : цв. ил., портр., карты. - (Словари XXI века) (Фундаментальные словари). (Ф-1692180 - ХР Ф-1694779 - ЦСС Ф-1694780 - ЧЗ) . . 81.411.2-425; Ф15 Фадеев, С. В. Тематический словарь сокращений современного русского языка : ок. 20 000 сокр. / С. В. Фадеев. – Москва : Руссо, 1998. - 537 с. (1580602 - ХР-Обяз.экз. 1580603 - ИБО). . 63я2; Х86 Хохлова, Е. Л. Словарь исторических терминов, понятий и реалий : рус., англ., фр., нем. / Е. Л. Хохлова ; под общ. рук. и ред. Ю. Н. Марчука. – Москва : Флинта : Наука, 2004. - 160 с. (1631243 - ИНО) . . 81.43 B99 Byrman, G. Грамматический очерк : швед. структуры и обыден. фразы / Gunilla Byrman, Britta Holm ; [overs.: Marina Ivanova och Anna Savitskaja]. - Stockholm : Svenska Inst., 1998. - 121 s. (И-17200 - ИНО). . 92; N27 Nationalencyklopedin : [i 20 bd. / Chefred. K. Marlund; Veteskaplige rad : T. Frangsmyr et al. – Hoganas] : Bokforl. Bra Bocker, [1989-1996]. – 20 bd. . 92 S87 Store Norske leksikon : [i 16 bd.] / Aschehoug og Gyldendals ; [hov.-red.: P. Henriksen]. – Oslo : Kunnskapsforl., 1995.( И-Ф-16940 - ИНО И-14263 – ИНО). . 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 .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2026-11-06T13:53:02+03:00</dcterms:created>
  <dcterms:modified xsi:type="dcterms:W3CDTF">2026-11-06T13:53:02+03:00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